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E6" w:rsidRDefault="007331E6" w:rsidP="007331E6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331E6">
        <w:rPr>
          <w:rFonts w:ascii="Times New Roman" w:hAnsi="Times New Roman" w:cs="Times New Roman"/>
          <w:b/>
          <w:sz w:val="28"/>
          <w:szCs w:val="28"/>
        </w:rPr>
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</w:t>
      </w:r>
      <w:r>
        <w:rPr>
          <w:rFonts w:ascii="Times New Roman" w:hAnsi="Times New Roman" w:cs="Times New Roman"/>
          <w:b/>
          <w:sz w:val="28"/>
          <w:szCs w:val="28"/>
        </w:rPr>
        <w:t>й профессиональной деятельности</w:t>
      </w:r>
    </w:p>
    <w:p w:rsidR="007331E6" w:rsidRPr="007331E6" w:rsidRDefault="007331E6" w:rsidP="007331E6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</w:p>
    <w:p w:rsidR="007331E6" w:rsidRPr="007331E6" w:rsidRDefault="007331E6" w:rsidP="007331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Профессия сварщика связана со значительными физическими нагрузками, статическими позами и воздействием профессиональных вредностей. Систематическое проведение производственной гимнастики и специальных упражнений — не просто рекомендация, а необходимое условие сохранения здоровья и профессионального долголетия.</w:t>
      </w:r>
    </w:p>
    <w:p w:rsidR="0038045E" w:rsidRDefault="007331E6" w:rsidP="0038045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I. Особенности профессиональной </w:t>
      </w:r>
    </w:p>
    <w:p w:rsidR="007331E6" w:rsidRPr="007331E6" w:rsidRDefault="007331E6" w:rsidP="0038045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деятельности сварщика и риски для здоровья</w:t>
      </w:r>
    </w:p>
    <w:p w:rsidR="007331E6" w:rsidRPr="007331E6" w:rsidRDefault="007331E6" w:rsidP="007331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Характерные рабочие позы и нагрузки:</w:t>
      </w:r>
    </w:p>
    <w:p w:rsidR="007331E6" w:rsidRPr="007331E6" w:rsidRDefault="007331E6" w:rsidP="007331E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Длительное пребывание в вынужденных позах (сидя на корточках, лежа, с наклоном туловища)</w:t>
      </w:r>
    </w:p>
    <w:p w:rsidR="007331E6" w:rsidRPr="007331E6" w:rsidRDefault="007331E6" w:rsidP="007331E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Статическое напряжение мышц спины, шеи, рук</w:t>
      </w:r>
    </w:p>
    <w:p w:rsidR="007331E6" w:rsidRPr="007331E6" w:rsidRDefault="007331E6" w:rsidP="007331E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Нагрузка на суставы (коленные, лучезапястные)</w:t>
      </w:r>
    </w:p>
    <w:p w:rsidR="007331E6" w:rsidRPr="007331E6" w:rsidRDefault="007331E6" w:rsidP="007331E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Напряжение зрения при концентрации на сварочной ванне</w:t>
      </w:r>
    </w:p>
    <w:p w:rsidR="007331E6" w:rsidRPr="007331E6" w:rsidRDefault="007331E6" w:rsidP="007331E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Локальная нагрузка на кисти и предплечья</w:t>
      </w:r>
    </w:p>
    <w:p w:rsidR="007331E6" w:rsidRPr="007331E6" w:rsidRDefault="007331E6" w:rsidP="007331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Основные профессиональные заболевания сварщиков:</w:t>
      </w:r>
    </w:p>
    <w:p w:rsidR="007331E6" w:rsidRPr="007331E6" w:rsidRDefault="007331E6" w:rsidP="007331E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Остеохондроз позвоночника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(особенно поясничного и шейного отделов)</w:t>
      </w:r>
    </w:p>
    <w:p w:rsidR="007331E6" w:rsidRPr="007331E6" w:rsidRDefault="007331E6" w:rsidP="007331E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Артрозы суставов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(коленных, плечевых)</w:t>
      </w:r>
    </w:p>
    <w:p w:rsidR="007331E6" w:rsidRPr="007331E6" w:rsidRDefault="007331E6" w:rsidP="007331E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Туннельные синдромы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</w:t>
      </w:r>
      <w:proofErr w:type="spellStart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карпальный</w:t>
      </w:r>
      <w:proofErr w:type="spellEnd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синдром - онемение пальцев рук)</w:t>
      </w:r>
    </w:p>
    <w:p w:rsidR="007331E6" w:rsidRPr="007331E6" w:rsidRDefault="007331E6" w:rsidP="007331E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Нарушения зрения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(сварочная офтальмия, ухудшение аккомодации)</w:t>
      </w:r>
    </w:p>
    <w:p w:rsidR="007331E6" w:rsidRPr="007331E6" w:rsidRDefault="007331E6" w:rsidP="007331E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Заболевания органов дыхания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(пылевые бронхиты)</w:t>
      </w:r>
    </w:p>
    <w:p w:rsidR="007331E6" w:rsidRPr="007331E6" w:rsidRDefault="007331E6" w:rsidP="007331E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Варикозное расширение вен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(при длительной работе стоя)</w:t>
      </w:r>
    </w:p>
    <w:p w:rsidR="0038045E" w:rsidRDefault="007331E6" w:rsidP="0038045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II. Методика составления</w:t>
      </w:r>
    </w:p>
    <w:p w:rsidR="007331E6" w:rsidRPr="007331E6" w:rsidRDefault="007331E6" w:rsidP="0038045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комплексов производственной гимнастики</w:t>
      </w:r>
    </w:p>
    <w:p w:rsidR="007331E6" w:rsidRPr="007331E6" w:rsidRDefault="007331E6" w:rsidP="007331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Виды производственной гимнастики:</w:t>
      </w:r>
    </w:p>
    <w:p w:rsidR="007331E6" w:rsidRPr="007331E6" w:rsidRDefault="007331E6" w:rsidP="007331E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Вводная гимнастика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(5-7 минут перед началом работы)</w:t>
      </w:r>
    </w:p>
    <w:p w:rsidR="007331E6" w:rsidRPr="007331E6" w:rsidRDefault="007331E6" w:rsidP="007331E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Физкультурная пауза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(5-10 минут в середине рабочего дня)</w:t>
      </w:r>
    </w:p>
    <w:p w:rsidR="007331E6" w:rsidRPr="007331E6" w:rsidRDefault="007331E6" w:rsidP="007331E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Физкультминутка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(2-3 минутные </w:t>
      </w:r>
      <w:proofErr w:type="spellStart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микропаузы</w:t>
      </w:r>
      <w:proofErr w:type="spellEnd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 мере утомления)</w:t>
      </w:r>
    </w:p>
    <w:p w:rsidR="007331E6" w:rsidRPr="007331E6" w:rsidRDefault="007331E6" w:rsidP="007331E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Послерабочее</w:t>
      </w:r>
      <w:proofErr w:type="spellEnd"/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восстановление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(комплекс после окончания смены)</w:t>
      </w:r>
    </w:p>
    <w:p w:rsidR="007331E6" w:rsidRPr="007331E6" w:rsidRDefault="007331E6" w:rsidP="007331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Принципы составления комплексов:</w:t>
      </w:r>
    </w:p>
    <w:p w:rsidR="007331E6" w:rsidRPr="007331E6" w:rsidRDefault="007331E6" w:rsidP="007331E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Локальность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упражнения для наиболее нагружаемых групп мышц</w:t>
      </w:r>
    </w:p>
    <w:p w:rsidR="007331E6" w:rsidRPr="007331E6" w:rsidRDefault="007331E6" w:rsidP="007331E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Дозированность</w:t>
      </w:r>
      <w:proofErr w:type="spellEnd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5-10 упражнений, 6-8 повторений каждого</w:t>
      </w:r>
    </w:p>
    <w:p w:rsidR="007331E6" w:rsidRPr="007331E6" w:rsidRDefault="007331E6" w:rsidP="007331E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Доступность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упражнения, не требующие специального оборудования</w:t>
      </w:r>
    </w:p>
    <w:p w:rsidR="007331E6" w:rsidRPr="007331E6" w:rsidRDefault="007331E6" w:rsidP="007331E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Безопасность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исключение резких движений, прыжков</w:t>
      </w:r>
    </w:p>
    <w:p w:rsidR="007331E6" w:rsidRPr="007331E6" w:rsidRDefault="007331E6" w:rsidP="007331E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Систематичность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регулярность выполнения</w:t>
      </w:r>
    </w:p>
    <w:p w:rsidR="007331E6" w:rsidRPr="007331E6" w:rsidRDefault="007331E6" w:rsidP="007331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Структура типового комплекса:</w:t>
      </w:r>
    </w:p>
    <w:p w:rsidR="007331E6" w:rsidRPr="007331E6" w:rsidRDefault="007331E6" w:rsidP="007331E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Вводная часть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(1-2 мин): потягивание, дыхательные упражнения</w:t>
      </w:r>
    </w:p>
    <w:p w:rsidR="007331E6" w:rsidRPr="007331E6" w:rsidRDefault="007331E6" w:rsidP="007331E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Основная часть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(3-6 мин): упражнения для проблемных зон</w:t>
      </w:r>
    </w:p>
    <w:p w:rsidR="007331E6" w:rsidRPr="007331E6" w:rsidRDefault="007331E6" w:rsidP="007331E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Заключительная часть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(1-2 мин): упражнения на расслабление, нормализацию дыхания</w:t>
      </w:r>
    </w:p>
    <w:p w:rsidR="0038045E" w:rsidRDefault="007331E6" w:rsidP="0038045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III. Специфические комплексы </w:t>
      </w:r>
    </w:p>
    <w:p w:rsidR="007331E6" w:rsidRPr="007331E6" w:rsidRDefault="007331E6" w:rsidP="0038045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упражнений для сварщиков</w:t>
      </w:r>
    </w:p>
    <w:p w:rsidR="007331E6" w:rsidRPr="007331E6" w:rsidRDefault="007331E6" w:rsidP="007331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Комплекс для профилактики остеохондроза:</w:t>
      </w:r>
    </w:p>
    <w:p w:rsidR="007331E6" w:rsidRPr="007331E6" w:rsidRDefault="007331E6" w:rsidP="007331E6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Плавные наклоны головы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вперёд-назад, вправо-влево (разминка шейного отдела)</w:t>
      </w:r>
    </w:p>
    <w:p w:rsidR="007331E6" w:rsidRPr="007331E6" w:rsidRDefault="007331E6" w:rsidP="007331E6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Вращения плечами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вперед и назад (снятие напряжения воротниковой зоны)</w:t>
      </w:r>
    </w:p>
    <w:p w:rsidR="007331E6" w:rsidRPr="007331E6" w:rsidRDefault="007331E6" w:rsidP="007331E6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Наклоны туловища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стороны с поднятой рукой (растяжение боковых мышц)</w:t>
      </w:r>
    </w:p>
    <w:p w:rsidR="007331E6" w:rsidRPr="007331E6" w:rsidRDefault="007331E6" w:rsidP="007331E6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Круговые движения тазом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(разминка поясничного отдела)</w:t>
      </w:r>
    </w:p>
    <w:p w:rsidR="007331E6" w:rsidRPr="007331E6" w:rsidRDefault="007331E6" w:rsidP="007331E6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Наклоны вперед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прямыми ногами (растяжение задней поверхности тела)</w:t>
      </w:r>
    </w:p>
    <w:p w:rsidR="007331E6" w:rsidRPr="007331E6" w:rsidRDefault="007331E6" w:rsidP="007331E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«Кошечка»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прогибы позвоночника стоя на четвереньках</w:t>
      </w:r>
    </w:p>
    <w:p w:rsidR="007331E6" w:rsidRPr="007331E6" w:rsidRDefault="007331E6" w:rsidP="007331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Комплекс для разгрузки суставов рук:</w:t>
      </w:r>
    </w:p>
    <w:p w:rsidR="007331E6" w:rsidRPr="007331E6" w:rsidRDefault="007331E6" w:rsidP="007331E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Сжимание-разжимание кулаков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усилием</w:t>
      </w:r>
    </w:p>
    <w:p w:rsidR="007331E6" w:rsidRPr="007331E6" w:rsidRDefault="007331E6" w:rsidP="007331E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Вращения в лучезапястных суставах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обе стороны</w:t>
      </w:r>
    </w:p>
    <w:p w:rsidR="007331E6" w:rsidRPr="007331E6" w:rsidRDefault="007331E6" w:rsidP="007331E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«Замок»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сцепление пальцев рук с растяжением</w:t>
      </w:r>
    </w:p>
    <w:p w:rsidR="007331E6" w:rsidRPr="007331E6" w:rsidRDefault="007331E6" w:rsidP="007331E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Поочередное касание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пальцами большого пальца</w:t>
      </w:r>
    </w:p>
    <w:p w:rsidR="007331E6" w:rsidRPr="007331E6" w:rsidRDefault="007331E6" w:rsidP="007331E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Встряхивание расслабленных кистей</w:t>
      </w:r>
    </w:p>
    <w:p w:rsidR="007331E6" w:rsidRPr="007331E6" w:rsidRDefault="007331E6" w:rsidP="007331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Гимнастика для глаз (особенно важна после работы в маске):</w:t>
      </w:r>
    </w:p>
    <w:p w:rsidR="007331E6" w:rsidRPr="007331E6" w:rsidRDefault="007331E6" w:rsidP="007331E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Частое моргание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течение 30 секунд</w:t>
      </w:r>
    </w:p>
    <w:p w:rsidR="007331E6" w:rsidRPr="007331E6" w:rsidRDefault="007331E6" w:rsidP="007331E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Движения глазами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вверх-вниз, влево-вправо</w:t>
      </w:r>
    </w:p>
    <w:p w:rsidR="007331E6" w:rsidRPr="007331E6" w:rsidRDefault="007331E6" w:rsidP="007331E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Круговые движения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глазами по и против часовой стрелки</w:t>
      </w:r>
      <w:proofErr w:type="gramEnd"/>
    </w:p>
    <w:p w:rsidR="007331E6" w:rsidRPr="007331E6" w:rsidRDefault="007331E6" w:rsidP="007331E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«Метка на стекле»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перевод взгляда с близкой точки на </w:t>
      </w:r>
      <w:proofErr w:type="gramStart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дальнюю</w:t>
      </w:r>
      <w:proofErr w:type="gramEnd"/>
    </w:p>
    <w:p w:rsidR="007331E6" w:rsidRPr="007331E6" w:rsidRDefault="007331E6" w:rsidP="007331E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Пальминг</w:t>
      </w:r>
      <w:proofErr w:type="spellEnd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прогревание глаз ладонями</w:t>
      </w:r>
    </w:p>
    <w:p w:rsidR="007331E6" w:rsidRPr="007331E6" w:rsidRDefault="007331E6" w:rsidP="007331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Комплекс при длительной работе сидя на корточках:</w:t>
      </w:r>
    </w:p>
    <w:p w:rsidR="007331E6" w:rsidRPr="007331E6" w:rsidRDefault="007331E6" w:rsidP="007331E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Подъем на носки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перекатом на пятки</w:t>
      </w:r>
    </w:p>
    <w:p w:rsidR="007331E6" w:rsidRPr="007331E6" w:rsidRDefault="007331E6" w:rsidP="007331E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Приседания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(неглубокие, с опорой)</w:t>
      </w:r>
    </w:p>
    <w:p w:rsidR="007331E6" w:rsidRPr="007331E6" w:rsidRDefault="007331E6" w:rsidP="007331E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Вращения в коленных суставах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(ноги вместе, </w:t>
      </w:r>
      <w:proofErr w:type="spellStart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полуприсед</w:t>
      </w:r>
      <w:proofErr w:type="spellEnd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:rsidR="007331E6" w:rsidRPr="007331E6" w:rsidRDefault="007331E6" w:rsidP="007331E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Махи ногами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вперед-назад, в стороны</w:t>
      </w:r>
    </w:p>
    <w:p w:rsidR="007331E6" w:rsidRPr="007331E6" w:rsidRDefault="007331E6" w:rsidP="007331E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Растяжка икроножных мышц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(упор руками в стену, одна нога сзади)</w:t>
      </w:r>
    </w:p>
    <w:p w:rsidR="007331E6" w:rsidRPr="007331E6" w:rsidRDefault="007331E6" w:rsidP="007331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Дыхательные упражнения (профилактика легочных заболеваний):</w:t>
      </w:r>
    </w:p>
    <w:p w:rsidR="007331E6" w:rsidRPr="007331E6" w:rsidRDefault="007331E6" w:rsidP="007331E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Диафрагмальное дыхание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(дыхание животом)</w:t>
      </w:r>
    </w:p>
    <w:p w:rsidR="007331E6" w:rsidRPr="007331E6" w:rsidRDefault="007331E6" w:rsidP="007331E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Полное йоговское дыхание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(последовательное наполнение отделов легких)</w:t>
      </w:r>
    </w:p>
    <w:p w:rsidR="007331E6" w:rsidRPr="007331E6" w:rsidRDefault="007331E6" w:rsidP="007331E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Очистительное дыхание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(резкий выдох через рот </w:t>
      </w:r>
      <w:proofErr w:type="gramStart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proofErr w:type="gramEnd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звуком «ха»)</w:t>
      </w:r>
    </w:p>
    <w:p w:rsidR="007331E6" w:rsidRPr="007331E6" w:rsidRDefault="007331E6" w:rsidP="007331E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Дыхание с задержкой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вдохе и выдохе</w:t>
      </w:r>
    </w:p>
    <w:p w:rsidR="0038045E" w:rsidRDefault="007331E6" w:rsidP="0038045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IV. Организация проведения</w:t>
      </w:r>
    </w:p>
    <w:p w:rsidR="007331E6" w:rsidRPr="007331E6" w:rsidRDefault="007331E6" w:rsidP="0038045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производственной гимнастики</w:t>
      </w:r>
    </w:p>
    <w:p w:rsidR="007331E6" w:rsidRPr="007331E6" w:rsidRDefault="007331E6" w:rsidP="007331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Время проведения:</w:t>
      </w:r>
    </w:p>
    <w:p w:rsidR="007331E6" w:rsidRPr="007331E6" w:rsidRDefault="007331E6" w:rsidP="007331E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Вводная гимнастика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за 5-10 минут до начала работы</w:t>
      </w:r>
    </w:p>
    <w:p w:rsidR="007331E6" w:rsidRPr="007331E6" w:rsidRDefault="007331E6" w:rsidP="007331E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Физкультурная пауза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через 2-3 часа после начала работы</w:t>
      </w:r>
    </w:p>
    <w:p w:rsidR="007331E6" w:rsidRPr="007331E6" w:rsidRDefault="007331E6" w:rsidP="007331E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Физкультминутки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каждые 60-90 минут при монотонной работе</w:t>
      </w:r>
    </w:p>
    <w:p w:rsidR="007331E6" w:rsidRPr="007331E6" w:rsidRDefault="007331E6" w:rsidP="007331E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Восстановительный комплекс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после душа в конце смены</w:t>
      </w:r>
    </w:p>
    <w:p w:rsidR="007331E6" w:rsidRPr="007331E6" w:rsidRDefault="007331E6" w:rsidP="007331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Место проведения:</w:t>
      </w:r>
    </w:p>
    <w:p w:rsidR="007331E6" w:rsidRPr="007331E6" w:rsidRDefault="007331E6" w:rsidP="007331E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хорошо проветриваемом помещении</w:t>
      </w:r>
    </w:p>
    <w:p w:rsidR="007331E6" w:rsidRPr="007331E6" w:rsidRDefault="007331E6" w:rsidP="007331E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Вдали от сварочных постов (безопасное расстояние)</w:t>
      </w:r>
    </w:p>
    <w:p w:rsidR="007331E6" w:rsidRPr="007331E6" w:rsidRDefault="007331E6" w:rsidP="007331E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 наличии возможности — на свежем воздухе</w:t>
      </w:r>
    </w:p>
    <w:p w:rsidR="007331E6" w:rsidRPr="007331E6" w:rsidRDefault="007331E6" w:rsidP="007331E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 работе на высоте — только на устойчивых площадках с ограждением</w:t>
      </w:r>
    </w:p>
    <w:p w:rsidR="007331E6" w:rsidRPr="007331E6" w:rsidRDefault="007331E6" w:rsidP="007331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Особые условия:</w:t>
      </w:r>
    </w:p>
    <w:p w:rsidR="007331E6" w:rsidRPr="007331E6" w:rsidRDefault="007331E6" w:rsidP="007331E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 спецодежде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но без респиратора и маски</w:t>
      </w:r>
    </w:p>
    <w:p w:rsidR="007331E6" w:rsidRPr="007331E6" w:rsidRDefault="007331E6" w:rsidP="007331E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После очистки лица и рук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 загрязнений</w:t>
      </w:r>
    </w:p>
    <w:p w:rsidR="007331E6" w:rsidRPr="007331E6" w:rsidRDefault="007331E6" w:rsidP="007331E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 учетом температуры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помещении/на улице</w:t>
      </w:r>
    </w:p>
    <w:p w:rsidR="007331E6" w:rsidRPr="007331E6" w:rsidRDefault="007331E6" w:rsidP="007331E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 учетом общего состояния здоровья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(при недомогании — щадящий режим)</w:t>
      </w:r>
    </w:p>
    <w:p w:rsidR="007331E6" w:rsidRPr="007331E6" w:rsidRDefault="007331E6" w:rsidP="007331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V. Дополнительные профилактические меры</w:t>
      </w:r>
    </w:p>
    <w:p w:rsidR="007331E6" w:rsidRPr="007331E6" w:rsidRDefault="007331E6" w:rsidP="007331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Организация рабочего места:</w:t>
      </w:r>
    </w:p>
    <w:p w:rsidR="007331E6" w:rsidRPr="007331E6" w:rsidRDefault="007331E6" w:rsidP="007331E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Чередование рабочих поз</w:t>
      </w:r>
    </w:p>
    <w:p w:rsidR="007331E6" w:rsidRPr="007331E6" w:rsidRDefault="007331E6" w:rsidP="007331E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Использование подставок под колени при работе на корточках</w:t>
      </w:r>
    </w:p>
    <w:p w:rsidR="007331E6" w:rsidRPr="007331E6" w:rsidRDefault="007331E6" w:rsidP="007331E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 мест для периодического отдыха сидя</w:t>
      </w:r>
    </w:p>
    <w:p w:rsidR="007331E6" w:rsidRPr="007331E6" w:rsidRDefault="007331E6" w:rsidP="007331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Личная гигиена и восстановление:</w:t>
      </w:r>
    </w:p>
    <w:p w:rsidR="007331E6" w:rsidRPr="007331E6" w:rsidRDefault="007331E6" w:rsidP="007331E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Гигиенический душ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после смены</w:t>
      </w:r>
    </w:p>
    <w:p w:rsidR="007331E6" w:rsidRPr="007331E6" w:rsidRDefault="007331E6" w:rsidP="007331E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Бассейн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2-3 раза в неделю (разгрузка позвоночника)</w:t>
      </w:r>
    </w:p>
    <w:p w:rsidR="007331E6" w:rsidRPr="007331E6" w:rsidRDefault="007331E6" w:rsidP="007331E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Массаж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(самомассаж шейно-воротниковой зоны, кистей)</w:t>
      </w:r>
    </w:p>
    <w:p w:rsidR="007331E6" w:rsidRPr="007331E6" w:rsidRDefault="007331E6" w:rsidP="007331E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Банные процедуры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(при отсутствии противопоказаний)</w:t>
      </w:r>
    </w:p>
    <w:p w:rsidR="007331E6" w:rsidRPr="007331E6" w:rsidRDefault="007331E6" w:rsidP="007331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Специализированные виды физической активности:</w:t>
      </w:r>
    </w:p>
    <w:p w:rsidR="007331E6" w:rsidRPr="007331E6" w:rsidRDefault="007331E6" w:rsidP="007331E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Плавание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(особенно на спине) — для разгрузки позвоночника</w:t>
      </w:r>
    </w:p>
    <w:p w:rsidR="007331E6" w:rsidRPr="007331E6" w:rsidRDefault="007331E6" w:rsidP="007331E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ЛФК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 первых признаках остеохондроза</w:t>
      </w:r>
    </w:p>
    <w:p w:rsidR="007331E6" w:rsidRPr="007331E6" w:rsidRDefault="007331E6" w:rsidP="007331E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Йога, </w:t>
      </w:r>
      <w:proofErr w:type="spellStart"/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стретчинг</w:t>
      </w:r>
      <w:proofErr w:type="spellEnd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для развития гибкости</w:t>
      </w:r>
    </w:p>
    <w:p w:rsidR="007331E6" w:rsidRPr="007331E6" w:rsidRDefault="007331E6" w:rsidP="007331E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Силовые тренировки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для укрепления мышечного корсета</w:t>
      </w:r>
    </w:p>
    <w:p w:rsidR="007331E6" w:rsidRPr="007331E6" w:rsidRDefault="007331E6" w:rsidP="007331E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Кардиотренировки</w:t>
      </w:r>
      <w:proofErr w:type="spellEnd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для улучшения работы </w:t>
      </w:r>
      <w:proofErr w:type="gramStart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сердечно-сосудистой</w:t>
      </w:r>
      <w:proofErr w:type="gramEnd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дыхательной систем</w:t>
      </w:r>
    </w:p>
    <w:p w:rsidR="0038045E" w:rsidRDefault="007331E6" w:rsidP="0038045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VI. Практическое занятие:</w:t>
      </w:r>
    </w:p>
    <w:p w:rsidR="007331E6" w:rsidRPr="007331E6" w:rsidRDefault="007331E6" w:rsidP="0038045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составление индивидуального комплекса</w:t>
      </w:r>
    </w:p>
    <w:p w:rsidR="007331E6" w:rsidRPr="007331E6" w:rsidRDefault="007331E6" w:rsidP="007331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Алгоритм составления личного комплекса:</w:t>
      </w:r>
    </w:p>
    <w:p w:rsidR="007331E6" w:rsidRPr="007331E6" w:rsidRDefault="007331E6" w:rsidP="007331E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Анализ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своего рабочего </w:t>
      </w:r>
      <w:proofErr w:type="gramStart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дня</w:t>
      </w:r>
      <w:proofErr w:type="gramEnd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какие позы преобладают?</w:t>
      </w:r>
    </w:p>
    <w:p w:rsidR="007331E6" w:rsidRPr="007331E6" w:rsidRDefault="007331E6" w:rsidP="007331E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Выявление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«проблемных зон» (что болит к концу смены?)</w:t>
      </w:r>
    </w:p>
    <w:p w:rsidR="007331E6" w:rsidRPr="007331E6" w:rsidRDefault="007331E6" w:rsidP="007331E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Подбор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5-7 упражнений, направленных на эти зоны</w:t>
      </w:r>
    </w:p>
    <w:p w:rsidR="007331E6" w:rsidRPr="007331E6" w:rsidRDefault="007331E6" w:rsidP="007331E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Определение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оптимального времени для выполнения</w:t>
      </w:r>
    </w:p>
    <w:p w:rsidR="007331E6" w:rsidRPr="007331E6" w:rsidRDefault="007331E6" w:rsidP="007331E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Тестирование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комплекса в течение недели, корректировка</w:t>
      </w:r>
    </w:p>
    <w:p w:rsidR="007331E6" w:rsidRPr="007331E6" w:rsidRDefault="007331E6" w:rsidP="007331E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Включение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ежедневный ритм</w:t>
      </w:r>
    </w:p>
    <w:p w:rsidR="007331E6" w:rsidRPr="007331E6" w:rsidRDefault="007331E6" w:rsidP="007331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 индивидуального комплекса для сварщика, работающего внизу:</w:t>
      </w:r>
    </w:p>
    <w:p w:rsidR="007331E6" w:rsidRPr="007331E6" w:rsidRDefault="007331E6" w:rsidP="007331E6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Упражнение для глаз (2 мин)</w:t>
      </w:r>
    </w:p>
    <w:p w:rsidR="007331E6" w:rsidRPr="007331E6" w:rsidRDefault="007331E6" w:rsidP="007331E6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Вращения в лучезапястных суставах (1 мин)</w:t>
      </w:r>
    </w:p>
    <w:p w:rsidR="007331E6" w:rsidRPr="007331E6" w:rsidRDefault="007331E6" w:rsidP="007331E6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Наклоны туловища в стороны (2 мин)</w:t>
      </w:r>
    </w:p>
    <w:p w:rsidR="007331E6" w:rsidRPr="007331E6" w:rsidRDefault="007331E6" w:rsidP="007331E6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Полуприседания (2 мин)</w:t>
      </w:r>
    </w:p>
    <w:p w:rsidR="007331E6" w:rsidRPr="007331E6" w:rsidRDefault="007331E6" w:rsidP="007331E6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Диафрагмальное дыхание (1 мин)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Общее время: 8 минут</w:t>
      </w:r>
    </w:p>
    <w:p w:rsidR="007331E6" w:rsidRPr="007331E6" w:rsidRDefault="007331E6" w:rsidP="0038045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</w:t>
      </w:r>
    </w:p>
    <w:p w:rsidR="007331E6" w:rsidRPr="007331E6" w:rsidRDefault="007331E6" w:rsidP="007331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Производственная гимнастика для сварщика — это эффективный инструмент, который:</w:t>
      </w:r>
    </w:p>
    <w:p w:rsidR="007331E6" w:rsidRPr="007331E6" w:rsidRDefault="007331E6" w:rsidP="007331E6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Предотвращает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развитие профессиональных заболеваний</w:t>
      </w:r>
    </w:p>
    <w:p w:rsidR="007331E6" w:rsidRPr="007331E6" w:rsidRDefault="007331E6" w:rsidP="007331E6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Повышает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производительность труда</w:t>
      </w:r>
    </w:p>
    <w:p w:rsidR="007331E6" w:rsidRPr="007331E6" w:rsidRDefault="007331E6" w:rsidP="007331E6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Увеличивает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период профессиональной активности</w:t>
      </w:r>
    </w:p>
    <w:p w:rsidR="007331E6" w:rsidRPr="007331E6" w:rsidRDefault="007331E6" w:rsidP="007331E6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Улучшает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качество жизни вне работы</w:t>
      </w:r>
    </w:p>
    <w:p w:rsidR="007331E6" w:rsidRPr="007331E6" w:rsidRDefault="007331E6" w:rsidP="007331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«Лучший сварочный шов делает здоровый и отдохнувший сварщик. Заботьтесь о своем теле так же тщательно, как о качестве сварного соединения»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331E6" w:rsidRDefault="007331E6" w:rsidP="007331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Регулярное выполнение даже минимального комплекса упражнений — это инвестиция в ваше профессиональное будущее и здоровье на долгие годы. Начните с 5 минут в день — ваше тело скажет вам спасибо уже через месяц!</w:t>
      </w:r>
      <w:bookmarkEnd w:id="0"/>
    </w:p>
    <w:p w:rsidR="0038045E" w:rsidRDefault="0038045E" w:rsidP="007331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8045E" w:rsidRPr="007331E6" w:rsidRDefault="0038045E" w:rsidP="007331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Вопросы:</w:t>
      </w:r>
    </w:p>
    <w:p w:rsidR="007331E6" w:rsidRPr="0038045E" w:rsidRDefault="007331E6" w:rsidP="007331E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b/>
          <w:color w:val="0F1115"/>
          <w:sz w:val="28"/>
          <w:szCs w:val="28"/>
        </w:rPr>
      </w:pPr>
      <w:r w:rsidRPr="0038045E">
        <w:rPr>
          <w:rStyle w:val="a3"/>
          <w:b w:val="0"/>
          <w:color w:val="0F1115"/>
          <w:sz w:val="28"/>
          <w:szCs w:val="28"/>
        </w:rPr>
        <w:t>Назовите три основных вида производственной гимнастики и их примерную продолжительность.</w:t>
      </w:r>
    </w:p>
    <w:p w:rsidR="007331E6" w:rsidRPr="0038045E" w:rsidRDefault="007331E6" w:rsidP="007331E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b/>
          <w:color w:val="0F1115"/>
          <w:sz w:val="28"/>
          <w:szCs w:val="28"/>
        </w:rPr>
      </w:pPr>
      <w:r w:rsidRPr="0038045E">
        <w:rPr>
          <w:rStyle w:val="a3"/>
          <w:b w:val="0"/>
          <w:color w:val="0F1115"/>
          <w:sz w:val="28"/>
          <w:szCs w:val="28"/>
        </w:rPr>
        <w:t>Какие профессиональные заболевания наиболее характерны для сварщиков? Перечислите не менее четырех.</w:t>
      </w:r>
    </w:p>
    <w:p w:rsidR="007331E6" w:rsidRPr="0038045E" w:rsidRDefault="007331E6" w:rsidP="007331E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b/>
          <w:color w:val="0F1115"/>
          <w:sz w:val="28"/>
          <w:szCs w:val="28"/>
        </w:rPr>
      </w:pPr>
      <w:r w:rsidRPr="0038045E">
        <w:rPr>
          <w:rStyle w:val="a3"/>
          <w:b w:val="0"/>
          <w:color w:val="0F1115"/>
          <w:sz w:val="28"/>
          <w:szCs w:val="28"/>
        </w:rPr>
        <w:t>Из каких трех основных частей должен состоять типовой комплекс упражнений?</w:t>
      </w:r>
    </w:p>
    <w:p w:rsidR="007331E6" w:rsidRPr="0038045E" w:rsidRDefault="007331E6" w:rsidP="007331E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b/>
          <w:color w:val="0F1115"/>
          <w:sz w:val="28"/>
          <w:szCs w:val="28"/>
        </w:rPr>
      </w:pPr>
      <w:r w:rsidRPr="0038045E">
        <w:rPr>
          <w:rStyle w:val="a3"/>
          <w:b w:val="0"/>
          <w:color w:val="0F1115"/>
          <w:sz w:val="28"/>
          <w:szCs w:val="28"/>
        </w:rPr>
        <w:t>Каковы основные принципы составления комплексов производственной гимнастики? Назовите три из них.</w:t>
      </w:r>
    </w:p>
    <w:p w:rsidR="007331E6" w:rsidRPr="0038045E" w:rsidRDefault="007331E6" w:rsidP="007331E6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b/>
          <w:color w:val="0F1115"/>
          <w:sz w:val="28"/>
          <w:szCs w:val="28"/>
        </w:rPr>
      </w:pPr>
      <w:r w:rsidRPr="0038045E">
        <w:rPr>
          <w:rStyle w:val="a3"/>
          <w:b w:val="0"/>
          <w:color w:val="0F1115"/>
          <w:sz w:val="28"/>
          <w:szCs w:val="28"/>
        </w:rPr>
        <w:t>Почему для сварщиков особенно важна гимнастика для глаз? Какие два упражнения для глаз вы запомнили?</w:t>
      </w:r>
    </w:p>
    <w:p w:rsidR="00C65CBA" w:rsidRPr="007331E6" w:rsidRDefault="00C65CBA" w:rsidP="007331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C65CBA" w:rsidRPr="00733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F8C"/>
    <w:multiLevelType w:val="multilevel"/>
    <w:tmpl w:val="DB12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F3F57"/>
    <w:multiLevelType w:val="multilevel"/>
    <w:tmpl w:val="52E6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E56D3"/>
    <w:multiLevelType w:val="multilevel"/>
    <w:tmpl w:val="6BA0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5F12EE"/>
    <w:multiLevelType w:val="multilevel"/>
    <w:tmpl w:val="B892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32701"/>
    <w:multiLevelType w:val="multilevel"/>
    <w:tmpl w:val="0B8EA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44B5B"/>
    <w:multiLevelType w:val="multilevel"/>
    <w:tmpl w:val="4130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B3EE4"/>
    <w:multiLevelType w:val="multilevel"/>
    <w:tmpl w:val="056C8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0F3ACA"/>
    <w:multiLevelType w:val="multilevel"/>
    <w:tmpl w:val="1952A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6C76F8"/>
    <w:multiLevelType w:val="multilevel"/>
    <w:tmpl w:val="A1E66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5C65F5"/>
    <w:multiLevelType w:val="multilevel"/>
    <w:tmpl w:val="43D4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065930"/>
    <w:multiLevelType w:val="multilevel"/>
    <w:tmpl w:val="8E30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9303B0"/>
    <w:multiLevelType w:val="multilevel"/>
    <w:tmpl w:val="5220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4F13A6"/>
    <w:multiLevelType w:val="multilevel"/>
    <w:tmpl w:val="0C94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241056"/>
    <w:multiLevelType w:val="multilevel"/>
    <w:tmpl w:val="C8EE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EF5325"/>
    <w:multiLevelType w:val="multilevel"/>
    <w:tmpl w:val="1130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801D4C"/>
    <w:multiLevelType w:val="multilevel"/>
    <w:tmpl w:val="2940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A62D3C"/>
    <w:multiLevelType w:val="multilevel"/>
    <w:tmpl w:val="0D96A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ED0DFE"/>
    <w:multiLevelType w:val="multilevel"/>
    <w:tmpl w:val="F052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DE2679"/>
    <w:multiLevelType w:val="multilevel"/>
    <w:tmpl w:val="62F8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F04F54"/>
    <w:multiLevelType w:val="multilevel"/>
    <w:tmpl w:val="3306B8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09326F"/>
    <w:multiLevelType w:val="multilevel"/>
    <w:tmpl w:val="2A185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15"/>
  </w:num>
  <w:num w:numId="5">
    <w:abstractNumId w:val="6"/>
  </w:num>
  <w:num w:numId="6">
    <w:abstractNumId w:val="7"/>
  </w:num>
  <w:num w:numId="7">
    <w:abstractNumId w:val="8"/>
  </w:num>
  <w:num w:numId="8">
    <w:abstractNumId w:val="10"/>
  </w:num>
  <w:num w:numId="9">
    <w:abstractNumId w:val="16"/>
  </w:num>
  <w:num w:numId="10">
    <w:abstractNumId w:val="20"/>
  </w:num>
  <w:num w:numId="11">
    <w:abstractNumId w:val="0"/>
  </w:num>
  <w:num w:numId="12">
    <w:abstractNumId w:val="2"/>
  </w:num>
  <w:num w:numId="13">
    <w:abstractNumId w:val="11"/>
  </w:num>
  <w:num w:numId="14">
    <w:abstractNumId w:val="12"/>
  </w:num>
  <w:num w:numId="15">
    <w:abstractNumId w:val="13"/>
  </w:num>
  <w:num w:numId="16">
    <w:abstractNumId w:val="17"/>
  </w:num>
  <w:num w:numId="17">
    <w:abstractNumId w:val="1"/>
  </w:num>
  <w:num w:numId="18">
    <w:abstractNumId w:val="3"/>
  </w:num>
  <w:num w:numId="19">
    <w:abstractNumId w:val="5"/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BD9"/>
    <w:rsid w:val="00272BD9"/>
    <w:rsid w:val="0038045E"/>
    <w:rsid w:val="007331E6"/>
    <w:rsid w:val="00C6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33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331E6"/>
    <w:rPr>
      <w:b/>
      <w:bCs/>
    </w:rPr>
  </w:style>
  <w:style w:type="paragraph" w:styleId="a4">
    <w:name w:val="List Paragraph"/>
    <w:basedOn w:val="a"/>
    <w:uiPriority w:val="34"/>
    <w:qFormat/>
    <w:rsid w:val="00380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33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331E6"/>
    <w:rPr>
      <w:b/>
      <w:bCs/>
    </w:rPr>
  </w:style>
  <w:style w:type="paragraph" w:styleId="a4">
    <w:name w:val="List Paragraph"/>
    <w:basedOn w:val="a"/>
    <w:uiPriority w:val="34"/>
    <w:qFormat/>
    <w:rsid w:val="00380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2</cp:revision>
  <dcterms:created xsi:type="dcterms:W3CDTF">2026-01-22T05:43:00Z</dcterms:created>
  <dcterms:modified xsi:type="dcterms:W3CDTF">2026-01-22T05:57:00Z</dcterms:modified>
</cp:coreProperties>
</file>